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721BDA">
        <w:trPr>
          <w:cantSplit/>
        </w:trPr>
        <w:tc>
          <w:tcPr>
            <w:tcW w:w="2197" w:type="dxa"/>
          </w:tcPr>
          <w:p w:rsidR="00721BDA" w:rsidRDefault="006E5DE6">
            <w:pPr>
              <w:pStyle w:val="Cabedamensagemantes"/>
              <w:tabs>
                <w:tab w:val="clear" w:pos="1080"/>
              </w:tabs>
              <w:spacing w:before="120" w:after="0"/>
              <w:ind w:left="0" w:right="-99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4381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21BDA" w:rsidRDefault="00721BDA">
            <w:pPr>
              <w:pStyle w:val="Ttulo2"/>
              <w:spacing w:before="120"/>
              <w:rPr>
                <w:rFonts w:ascii="Arial Narrow" w:hAnsi="Arial Narrow"/>
                <w:sz w:val="25"/>
              </w:rPr>
            </w:pPr>
            <w:r>
              <w:rPr>
                <w:rFonts w:ascii="Arial Narrow" w:hAnsi="Arial Narrow"/>
                <w:sz w:val="14"/>
              </w:rPr>
              <w:t>SERVIÇO PÚBLICO FEDERAL</w:t>
            </w:r>
          </w:p>
          <w:p w:rsidR="00721BDA" w:rsidRDefault="00721BDA">
            <w:pPr>
              <w:pStyle w:val="Ttulo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MINISTÉRIO DA EDUCAÇÃO</w:t>
            </w:r>
          </w:p>
          <w:p w:rsidR="00721BDA" w:rsidRDefault="00721BDA">
            <w:pPr>
              <w:spacing w:before="60"/>
              <w:rPr>
                <w:rFonts w:ascii="Arial Narrow" w:hAnsi="Arial Narrow"/>
                <w:b/>
                <w:spacing w:val="40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UNIVERSIDADE FEDERAL DA BAHIA</w:t>
            </w:r>
          </w:p>
          <w:p w:rsidR="00721BDA" w:rsidRDefault="00721BDA">
            <w:pPr>
              <w:pStyle w:val="Cabedamensagemantes"/>
              <w:tabs>
                <w:tab w:val="clear" w:pos="1080"/>
              </w:tabs>
              <w:spacing w:before="60"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PRÓ-REITORIA DE PLANEJAMENTO E </w:t>
            </w:r>
            <w:r w:rsidR="00BA661A">
              <w:rPr>
                <w:rFonts w:ascii="Arial Narrow" w:hAnsi="Arial Narrow"/>
              </w:rPr>
              <w:t>ORÇAMENTO</w:t>
            </w:r>
          </w:p>
        </w:tc>
      </w:tr>
    </w:tbl>
    <w:p w:rsidR="00883A5A" w:rsidRDefault="00883A5A">
      <w:pPr>
        <w:tabs>
          <w:tab w:val="left" w:pos="567"/>
          <w:tab w:val="left" w:pos="1276"/>
          <w:tab w:val="left" w:pos="1701"/>
          <w:tab w:val="left" w:pos="1985"/>
        </w:tabs>
        <w:rPr>
          <w:sz w:val="22"/>
        </w:rPr>
      </w:pPr>
    </w:p>
    <w:p w:rsidR="00883A5A" w:rsidRPr="00883A5A" w:rsidRDefault="00883A5A">
      <w:pPr>
        <w:tabs>
          <w:tab w:val="left" w:pos="567"/>
          <w:tab w:val="left" w:pos="1276"/>
          <w:tab w:val="left" w:pos="1701"/>
          <w:tab w:val="left" w:pos="1985"/>
        </w:tabs>
        <w:rPr>
          <w:b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039EF" w:rsidRPr="00E039EF" w:rsidRDefault="00E039EF" w:rsidP="00E039EF"/>
    <w:p w:rsidR="00780A69" w:rsidRDefault="00721BDA" w:rsidP="00780A69">
      <w:pPr>
        <w:pStyle w:val="Ttulo3"/>
        <w:jc w:val="left"/>
        <w:rPr>
          <w:sz w:val="22"/>
        </w:rPr>
      </w:pPr>
      <w:r>
        <w:rPr>
          <w:sz w:val="22"/>
        </w:rPr>
        <w:t>Ofício</w:t>
      </w:r>
      <w:r w:rsidR="00753076">
        <w:rPr>
          <w:sz w:val="22"/>
        </w:rPr>
        <w:t xml:space="preserve"> Circular</w:t>
      </w:r>
      <w:r>
        <w:rPr>
          <w:sz w:val="22"/>
        </w:rPr>
        <w:t xml:space="preserve"> </w:t>
      </w:r>
      <w:r w:rsidR="003271A5">
        <w:rPr>
          <w:sz w:val="22"/>
        </w:rPr>
        <w:t>Nº.</w:t>
      </w:r>
      <w:r w:rsidR="00780A69">
        <w:rPr>
          <w:sz w:val="22"/>
        </w:rPr>
        <w:t xml:space="preserve"> 011</w:t>
      </w:r>
      <w:r>
        <w:rPr>
          <w:sz w:val="22"/>
        </w:rPr>
        <w:t xml:space="preserve"> </w:t>
      </w:r>
      <w:r w:rsidR="00780A69">
        <w:rPr>
          <w:sz w:val="22"/>
        </w:rPr>
        <w:t>/</w:t>
      </w:r>
      <w:r w:rsidR="00DC54F3">
        <w:rPr>
          <w:sz w:val="22"/>
        </w:rPr>
        <w:t>2</w:t>
      </w:r>
      <w:r>
        <w:rPr>
          <w:sz w:val="22"/>
        </w:rPr>
        <w:t>0</w:t>
      </w:r>
      <w:r w:rsidR="00613E90">
        <w:rPr>
          <w:sz w:val="22"/>
        </w:rPr>
        <w:t>1</w:t>
      </w:r>
      <w:r w:rsidR="00DC54F3">
        <w:rPr>
          <w:sz w:val="22"/>
        </w:rPr>
        <w:t>5</w:t>
      </w:r>
      <w:r w:rsidR="00780A69">
        <w:rPr>
          <w:sz w:val="22"/>
        </w:rPr>
        <w:t xml:space="preserve"> -</w:t>
      </w:r>
      <w:r w:rsidR="00780A69" w:rsidRPr="00780A69">
        <w:rPr>
          <w:sz w:val="22"/>
        </w:rPr>
        <w:t xml:space="preserve"> </w:t>
      </w:r>
      <w:r w:rsidR="00780A69">
        <w:rPr>
          <w:sz w:val="22"/>
        </w:rPr>
        <w:t xml:space="preserve"> </w:t>
      </w:r>
      <w:r w:rsidR="00780A69">
        <w:rPr>
          <w:sz w:val="22"/>
        </w:rPr>
        <w:t>PROPLAN</w:t>
      </w:r>
    </w:p>
    <w:p w:rsidR="00721BDA" w:rsidRDefault="00721BDA" w:rsidP="00780A69">
      <w:pPr>
        <w:jc w:val="left"/>
        <w:rPr>
          <w:rFonts w:ascii="Arial Narrow" w:hAnsi="Arial Narrow"/>
          <w:sz w:val="22"/>
        </w:rPr>
      </w:pPr>
    </w:p>
    <w:p w:rsidR="00721BDA" w:rsidRDefault="00721BDA">
      <w:pPr>
        <w:jc w:val="right"/>
        <w:rPr>
          <w:rFonts w:ascii="Arial Narrow" w:hAnsi="Arial Narrow"/>
          <w:sz w:val="22"/>
        </w:rPr>
      </w:pPr>
    </w:p>
    <w:p w:rsidR="00780A69" w:rsidRPr="002B5B36" w:rsidRDefault="00780A69" w:rsidP="00780A69">
      <w:pPr>
        <w:jc w:val="right"/>
        <w:rPr>
          <w:rFonts w:ascii="Trebuchet MS" w:hAnsi="Trebuchet MS"/>
          <w:szCs w:val="24"/>
        </w:rPr>
      </w:pPr>
      <w:r w:rsidRPr="002B5B36">
        <w:rPr>
          <w:rFonts w:ascii="Trebuchet MS" w:hAnsi="Trebuchet MS"/>
          <w:szCs w:val="24"/>
        </w:rPr>
        <w:t xml:space="preserve">Salvador, </w:t>
      </w:r>
      <w:r>
        <w:rPr>
          <w:rFonts w:ascii="Trebuchet MS" w:hAnsi="Trebuchet MS"/>
          <w:szCs w:val="24"/>
        </w:rPr>
        <w:t>30</w:t>
      </w:r>
      <w:r w:rsidRPr="002B5B36">
        <w:rPr>
          <w:rFonts w:ascii="Trebuchet MS" w:hAnsi="Trebuchet MS"/>
          <w:szCs w:val="24"/>
        </w:rPr>
        <w:t xml:space="preserve"> de </w:t>
      </w:r>
      <w:r>
        <w:rPr>
          <w:rFonts w:ascii="Trebuchet MS" w:hAnsi="Trebuchet MS"/>
          <w:szCs w:val="24"/>
        </w:rPr>
        <w:t>julho</w:t>
      </w:r>
      <w:r w:rsidRPr="002B5B36">
        <w:rPr>
          <w:rFonts w:ascii="Trebuchet MS" w:hAnsi="Trebuchet MS"/>
          <w:szCs w:val="24"/>
        </w:rPr>
        <w:t xml:space="preserve"> de 2015</w:t>
      </w:r>
    </w:p>
    <w:p w:rsidR="00721BDA" w:rsidRDefault="00721BDA">
      <w:pPr>
        <w:jc w:val="right"/>
        <w:rPr>
          <w:rFonts w:ascii="Arial Narrow" w:hAnsi="Arial Narrow"/>
          <w:sz w:val="22"/>
        </w:rPr>
      </w:pPr>
    </w:p>
    <w:p w:rsidR="006E5DE6" w:rsidRDefault="006E5DE6" w:rsidP="00535FD9">
      <w:pPr>
        <w:spacing w:line="360" w:lineRule="auto"/>
        <w:rPr>
          <w:rFonts w:ascii="Arial Narrow" w:hAnsi="Arial Narrow"/>
          <w:sz w:val="22"/>
        </w:rPr>
      </w:pPr>
    </w:p>
    <w:p w:rsidR="00C425B5" w:rsidRDefault="00C425B5" w:rsidP="00535FD9">
      <w:pPr>
        <w:spacing w:line="360" w:lineRule="auto"/>
        <w:rPr>
          <w:rFonts w:ascii="Arial Narrow" w:hAnsi="Arial Narrow"/>
          <w:sz w:val="22"/>
        </w:rPr>
      </w:pPr>
    </w:p>
    <w:p w:rsidR="00C425B5" w:rsidRDefault="00C425B5" w:rsidP="00535FD9">
      <w:pPr>
        <w:spacing w:line="360" w:lineRule="auto"/>
        <w:rPr>
          <w:rFonts w:ascii="Arial Narrow" w:hAnsi="Arial Narrow"/>
          <w:sz w:val="22"/>
        </w:rPr>
      </w:pPr>
    </w:p>
    <w:p w:rsidR="00C425B5" w:rsidRDefault="00C425B5" w:rsidP="00535FD9">
      <w:pPr>
        <w:spacing w:line="360" w:lineRule="auto"/>
        <w:rPr>
          <w:rFonts w:ascii="Arial Narrow" w:hAnsi="Arial Narrow"/>
          <w:sz w:val="22"/>
        </w:rPr>
      </w:pPr>
    </w:p>
    <w:p w:rsidR="00C425B5" w:rsidRDefault="00C425B5" w:rsidP="00535FD9">
      <w:pPr>
        <w:spacing w:line="360" w:lineRule="auto"/>
        <w:rPr>
          <w:rFonts w:ascii="Arial Narrow" w:hAnsi="Arial Narrow"/>
          <w:sz w:val="22"/>
        </w:rPr>
      </w:pPr>
      <w:bookmarkStart w:id="0" w:name="_GoBack"/>
      <w:bookmarkEnd w:id="0"/>
    </w:p>
    <w:p w:rsidR="006E5DE6" w:rsidRDefault="006E5DE6" w:rsidP="00535FD9">
      <w:pPr>
        <w:spacing w:line="360" w:lineRule="auto"/>
        <w:rPr>
          <w:rFonts w:ascii="Arial Narrow" w:hAnsi="Arial Narrow"/>
          <w:sz w:val="22"/>
        </w:rPr>
      </w:pPr>
    </w:p>
    <w:p w:rsidR="00FA5406" w:rsidRDefault="006A7353" w:rsidP="00535FD9">
      <w:pPr>
        <w:spacing w:line="360" w:lineRule="auto"/>
        <w:rPr>
          <w:rFonts w:ascii="Arial Narrow" w:hAnsi="Arial Narrow"/>
          <w:sz w:val="22"/>
        </w:rPr>
      </w:pPr>
      <w:r w:rsidRPr="006A7353">
        <w:rPr>
          <w:rFonts w:ascii="Arial Narrow" w:hAnsi="Arial Narrow"/>
          <w:b/>
          <w:sz w:val="22"/>
        </w:rPr>
        <w:t>ASSUNTO</w:t>
      </w:r>
      <w:r>
        <w:rPr>
          <w:rFonts w:ascii="Arial Narrow" w:hAnsi="Arial Narrow"/>
          <w:sz w:val="22"/>
        </w:rPr>
        <w:t>: ELABORAÇÃO DA PROPOSTA ORÇAMENTÁRIA 2016.</w:t>
      </w:r>
    </w:p>
    <w:p w:rsidR="006A7353" w:rsidRDefault="006A7353" w:rsidP="00535FD9">
      <w:pPr>
        <w:spacing w:line="360" w:lineRule="auto"/>
        <w:rPr>
          <w:rFonts w:ascii="Arial Narrow" w:hAnsi="Arial Narrow"/>
          <w:sz w:val="22"/>
        </w:rPr>
      </w:pPr>
    </w:p>
    <w:p w:rsidR="006A7353" w:rsidRDefault="006A7353" w:rsidP="00535FD9">
      <w:pPr>
        <w:spacing w:line="360" w:lineRule="auto"/>
        <w:rPr>
          <w:rFonts w:ascii="Arial Narrow" w:hAnsi="Arial Narrow"/>
          <w:sz w:val="22"/>
        </w:rPr>
      </w:pPr>
    </w:p>
    <w:p w:rsidR="00FA5406" w:rsidRDefault="00D23A80" w:rsidP="00535FD9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P</w:t>
      </w:r>
      <w:r w:rsidR="008D46C1">
        <w:rPr>
          <w:rFonts w:ascii="Arial Narrow" w:hAnsi="Arial Narrow"/>
          <w:sz w:val="22"/>
        </w:rPr>
        <w:t>RO</w:t>
      </w:r>
      <w:r>
        <w:rPr>
          <w:rFonts w:ascii="Arial Narrow" w:hAnsi="Arial Narrow"/>
          <w:sz w:val="22"/>
        </w:rPr>
        <w:t>PLAN está realizando a coleta de dados para a elaboração da PROPOSTA ORÇAMENTÁRIA para 2016, e será necessári</w:t>
      </w:r>
      <w:r w:rsidR="006E5DE6">
        <w:rPr>
          <w:rFonts w:ascii="Arial Narrow" w:hAnsi="Arial Narrow"/>
          <w:sz w:val="22"/>
        </w:rPr>
        <w:t>o formular e registrar</w:t>
      </w:r>
      <w:r>
        <w:rPr>
          <w:rFonts w:ascii="Arial Narrow" w:hAnsi="Arial Narrow"/>
          <w:sz w:val="22"/>
        </w:rPr>
        <w:t xml:space="preserve"> a previsão </w:t>
      </w:r>
      <w:r w:rsidR="003F42A6">
        <w:rPr>
          <w:rFonts w:ascii="Arial Narrow" w:hAnsi="Arial Narrow"/>
          <w:sz w:val="22"/>
        </w:rPr>
        <w:t>das</w:t>
      </w:r>
      <w:r>
        <w:rPr>
          <w:rFonts w:ascii="Arial Narrow" w:hAnsi="Arial Narrow"/>
          <w:sz w:val="22"/>
        </w:rPr>
        <w:t xml:space="preserve"> METAS FÍSICAS </w:t>
      </w:r>
      <w:r w:rsidR="006E5DE6">
        <w:rPr>
          <w:rFonts w:ascii="Arial Narrow" w:hAnsi="Arial Narrow"/>
          <w:sz w:val="22"/>
        </w:rPr>
        <w:t>no âmbito das atividades previstas pela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Pró-Reitoria</w:t>
      </w:r>
      <w:proofErr w:type="spellEnd"/>
      <w:r w:rsidR="006E5DE6">
        <w:rPr>
          <w:rFonts w:ascii="Arial Narrow" w:hAnsi="Arial Narrow"/>
          <w:sz w:val="22"/>
        </w:rPr>
        <w:t xml:space="preserve"> para o próximo ano</w:t>
      </w:r>
      <w:r>
        <w:rPr>
          <w:rFonts w:ascii="Arial Narrow" w:hAnsi="Arial Narrow"/>
          <w:sz w:val="22"/>
        </w:rPr>
        <w:t>, conforme quadro anexo.</w:t>
      </w:r>
    </w:p>
    <w:p w:rsidR="00D23A80" w:rsidRDefault="00D23A80" w:rsidP="00535FD9">
      <w:pPr>
        <w:spacing w:line="360" w:lineRule="auto"/>
        <w:rPr>
          <w:rFonts w:ascii="Arial Narrow" w:hAnsi="Arial Narrow"/>
          <w:sz w:val="22"/>
        </w:rPr>
      </w:pPr>
    </w:p>
    <w:p w:rsidR="00D23A80" w:rsidRDefault="006E5DE6" w:rsidP="00535FD9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Assinalamos</w:t>
      </w:r>
      <w:r w:rsidR="00D23A80">
        <w:rPr>
          <w:rFonts w:ascii="Arial Narrow" w:hAnsi="Arial Narrow"/>
          <w:sz w:val="22"/>
        </w:rPr>
        <w:t xml:space="preserve"> que as METAS FÍSICAS previstas estarão disponibilizadas no SIMEC e serão alvo de acompanhamento da execução durante o próximo EXERCÍCIO.</w:t>
      </w:r>
    </w:p>
    <w:p w:rsidR="00D23A80" w:rsidRDefault="00D23A80" w:rsidP="00535FD9">
      <w:pPr>
        <w:spacing w:line="360" w:lineRule="auto"/>
        <w:rPr>
          <w:rFonts w:ascii="Arial Narrow" w:hAnsi="Arial Narrow"/>
          <w:sz w:val="22"/>
        </w:rPr>
      </w:pPr>
    </w:p>
    <w:p w:rsidR="00D23A80" w:rsidRDefault="00D23A80" w:rsidP="00535FD9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Solicitamos a devo</w:t>
      </w:r>
      <w:r w:rsidR="006E5DE6">
        <w:rPr>
          <w:rFonts w:ascii="Arial Narrow" w:hAnsi="Arial Narrow"/>
          <w:sz w:val="22"/>
        </w:rPr>
        <w:t>lução da informação até o dia 31</w:t>
      </w:r>
      <w:r>
        <w:rPr>
          <w:rFonts w:ascii="Arial Narrow" w:hAnsi="Arial Narrow"/>
          <w:sz w:val="22"/>
        </w:rPr>
        <w:t xml:space="preserve"> de </w:t>
      </w:r>
      <w:proofErr w:type="gramStart"/>
      <w:r>
        <w:rPr>
          <w:rFonts w:ascii="Arial Narrow" w:hAnsi="Arial Narrow"/>
          <w:sz w:val="22"/>
        </w:rPr>
        <w:t>Julho</w:t>
      </w:r>
      <w:proofErr w:type="gramEnd"/>
      <w:r w:rsidR="000A19D9">
        <w:rPr>
          <w:rFonts w:ascii="Arial Narrow" w:hAnsi="Arial Narrow"/>
          <w:sz w:val="22"/>
        </w:rPr>
        <w:t xml:space="preserve"> (</w:t>
      </w:r>
      <w:r w:rsidR="006E5DE6">
        <w:rPr>
          <w:rFonts w:ascii="Arial Narrow" w:hAnsi="Arial Narrow"/>
          <w:sz w:val="22"/>
        </w:rPr>
        <w:t>sexta</w:t>
      </w:r>
      <w:r w:rsidR="000A19D9">
        <w:rPr>
          <w:rFonts w:ascii="Arial Narrow" w:hAnsi="Arial Narrow"/>
          <w:sz w:val="22"/>
        </w:rPr>
        <w:t>-feira) próxima.</w:t>
      </w:r>
    </w:p>
    <w:p w:rsidR="00D23A80" w:rsidRDefault="00D23A80" w:rsidP="00535FD9">
      <w:pPr>
        <w:spacing w:line="360" w:lineRule="auto"/>
        <w:rPr>
          <w:rFonts w:ascii="Arial Narrow" w:hAnsi="Arial Narrow"/>
          <w:sz w:val="22"/>
        </w:rPr>
      </w:pPr>
    </w:p>
    <w:p w:rsidR="00613E90" w:rsidRDefault="00613E90" w:rsidP="00535FD9">
      <w:pPr>
        <w:spacing w:line="360" w:lineRule="auto"/>
        <w:rPr>
          <w:rFonts w:ascii="Arial Narrow" w:hAnsi="Arial Narrow"/>
          <w:sz w:val="22"/>
        </w:rPr>
      </w:pPr>
    </w:p>
    <w:p w:rsidR="00613E90" w:rsidRDefault="00BF241B" w:rsidP="00535FD9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Atenciosamente,</w:t>
      </w:r>
    </w:p>
    <w:p w:rsidR="00613E90" w:rsidRDefault="00613E90" w:rsidP="00535FD9">
      <w:pPr>
        <w:rPr>
          <w:rFonts w:ascii="Arial Narrow" w:hAnsi="Arial Narrow"/>
          <w:sz w:val="22"/>
        </w:rPr>
      </w:pPr>
    </w:p>
    <w:p w:rsidR="00613E90" w:rsidRDefault="00613E90" w:rsidP="00535FD9">
      <w:pPr>
        <w:rPr>
          <w:rFonts w:ascii="Arial Narrow" w:hAnsi="Arial Narrow"/>
          <w:sz w:val="22"/>
        </w:rPr>
      </w:pPr>
    </w:p>
    <w:p w:rsidR="00613E90" w:rsidRDefault="00613E90" w:rsidP="009C6D42">
      <w:pPr>
        <w:jc w:val="left"/>
        <w:rPr>
          <w:rFonts w:ascii="Arial Narrow" w:hAnsi="Arial Narrow"/>
          <w:sz w:val="22"/>
        </w:rPr>
      </w:pPr>
    </w:p>
    <w:p w:rsidR="00613E90" w:rsidRDefault="00613E90">
      <w:pPr>
        <w:pStyle w:val="Recuodecorpodetexto"/>
        <w:spacing w:line="240" w:lineRule="auto"/>
        <w:jc w:val="center"/>
        <w:rPr>
          <w:b/>
          <w:bCs/>
          <w:szCs w:val="24"/>
        </w:rPr>
      </w:pPr>
    </w:p>
    <w:p w:rsidR="00721BDA" w:rsidRPr="00170B57" w:rsidRDefault="00336BDE">
      <w:pPr>
        <w:pStyle w:val="Recuodecorpodetexto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Eduardo Mota</w:t>
      </w:r>
    </w:p>
    <w:p w:rsidR="00721BDA" w:rsidRDefault="00336BDE">
      <w:pPr>
        <w:pStyle w:val="Recuodecorpodetexto"/>
        <w:spacing w:line="240" w:lineRule="auto"/>
        <w:jc w:val="center"/>
        <w:rPr>
          <w:szCs w:val="24"/>
        </w:rPr>
      </w:pPr>
      <w:r>
        <w:rPr>
          <w:szCs w:val="24"/>
        </w:rPr>
        <w:t>Pró-Reitor</w:t>
      </w:r>
    </w:p>
    <w:p w:rsidR="00F03D10" w:rsidRPr="00170B57" w:rsidRDefault="00F03D10">
      <w:pPr>
        <w:pStyle w:val="Recuodecorpodetexto"/>
        <w:spacing w:line="240" w:lineRule="auto"/>
        <w:jc w:val="center"/>
        <w:rPr>
          <w:szCs w:val="24"/>
        </w:rPr>
      </w:pPr>
      <w:r>
        <w:rPr>
          <w:szCs w:val="24"/>
        </w:rPr>
        <w:t>UFBA/PROPLAN</w:t>
      </w:r>
    </w:p>
    <w:p w:rsidR="00721BDA" w:rsidRDefault="00721BDA" w:rsidP="00632E58">
      <w:pPr>
        <w:pStyle w:val="Recuodecorpodetexto"/>
        <w:spacing w:line="240" w:lineRule="auto"/>
        <w:ind w:firstLine="0"/>
        <w:jc w:val="left"/>
      </w:pPr>
    </w:p>
    <w:p w:rsidR="00CB6802" w:rsidRDefault="00CB6802" w:rsidP="00632E58">
      <w:pPr>
        <w:pStyle w:val="Recuodecorpodetexto"/>
        <w:spacing w:line="240" w:lineRule="auto"/>
        <w:ind w:firstLine="0"/>
        <w:jc w:val="left"/>
      </w:pPr>
    </w:p>
    <w:p w:rsidR="00CB6802" w:rsidRDefault="00CB6802" w:rsidP="00632E58">
      <w:pPr>
        <w:pStyle w:val="Recuodecorpodetexto"/>
        <w:spacing w:line="240" w:lineRule="auto"/>
        <w:ind w:firstLine="0"/>
        <w:jc w:val="left"/>
      </w:pPr>
    </w:p>
    <w:p w:rsidR="00577527" w:rsidRDefault="00577527" w:rsidP="00632E58">
      <w:pPr>
        <w:pStyle w:val="Recuodecorpodetexto"/>
        <w:spacing w:line="240" w:lineRule="auto"/>
        <w:ind w:firstLine="0"/>
        <w:jc w:val="left"/>
      </w:pPr>
    </w:p>
    <w:p w:rsidR="00577527" w:rsidRDefault="00577527" w:rsidP="00632E58">
      <w:pPr>
        <w:pStyle w:val="Recuodecorpodetexto"/>
        <w:spacing w:line="240" w:lineRule="auto"/>
        <w:ind w:firstLine="0"/>
        <w:jc w:val="left"/>
      </w:pPr>
    </w:p>
    <w:p w:rsidR="00632E58" w:rsidRDefault="00632E58" w:rsidP="00632E58">
      <w:pPr>
        <w:pStyle w:val="Recuodecorpodetexto"/>
        <w:spacing w:line="240" w:lineRule="auto"/>
        <w:ind w:firstLine="0"/>
        <w:jc w:val="left"/>
      </w:pPr>
    </w:p>
    <w:sectPr w:rsidR="00632E58" w:rsidSect="00156CA7">
      <w:headerReference w:type="default" r:id="rId8"/>
      <w:footerReference w:type="default" r:id="rId9"/>
      <w:pgSz w:w="11907" w:h="16840" w:code="9"/>
      <w:pgMar w:top="568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2F" w:rsidRDefault="0094212F">
      <w:r>
        <w:separator/>
      </w:r>
    </w:p>
  </w:endnote>
  <w:endnote w:type="continuationSeparator" w:id="0">
    <w:p w:rsidR="0094212F" w:rsidRDefault="0094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97" w:rsidRDefault="00177497">
    <w:pPr>
      <w:pStyle w:val="Rodap"/>
      <w:jc w:val="right"/>
      <w:rPr>
        <w:rFonts w:ascii="Arial Narrow" w:hAnsi="Arial Narrow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2F" w:rsidRDefault="0094212F">
      <w:r>
        <w:separator/>
      </w:r>
    </w:p>
  </w:footnote>
  <w:footnote w:type="continuationSeparator" w:id="0">
    <w:p w:rsidR="0094212F" w:rsidRDefault="0094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97" w:rsidRDefault="00177497">
    <w:pPr>
      <w:pStyle w:val="Cabealho"/>
      <w:jc w:val="right"/>
      <w:rPr>
        <w:rFonts w:ascii="Arial Narrow" w:hAnsi="Arial Narrow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993"/>
    <w:multiLevelType w:val="multilevel"/>
    <w:tmpl w:val="2D52163A"/>
    <w:lvl w:ilvl="0">
      <w:start w:val="142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7"/>
        </w:tabs>
        <w:ind w:left="3747" w:hanging="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2CF16260"/>
    <w:multiLevelType w:val="hybridMultilevel"/>
    <w:tmpl w:val="73A8939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27745F"/>
    <w:multiLevelType w:val="multilevel"/>
    <w:tmpl w:val="5898583C"/>
    <w:lvl w:ilvl="0">
      <w:start w:val="142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7"/>
        </w:tabs>
        <w:ind w:left="3747" w:hanging="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3870718F"/>
    <w:multiLevelType w:val="hybridMultilevel"/>
    <w:tmpl w:val="9F8EAA2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63156"/>
    <w:multiLevelType w:val="multilevel"/>
    <w:tmpl w:val="C8FE324E"/>
    <w:lvl w:ilvl="0">
      <w:start w:val="1420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073"/>
        </w:tabs>
        <w:ind w:left="2073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141"/>
        </w:tabs>
        <w:ind w:left="3141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09"/>
        </w:tabs>
        <w:ind w:left="4209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7"/>
        </w:tabs>
        <w:ind w:left="5277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84"/>
        </w:tabs>
        <w:ind w:left="998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DA"/>
    <w:rsid w:val="00017AED"/>
    <w:rsid w:val="00036681"/>
    <w:rsid w:val="0004473C"/>
    <w:rsid w:val="00052C34"/>
    <w:rsid w:val="0005326D"/>
    <w:rsid w:val="0006505E"/>
    <w:rsid w:val="00070603"/>
    <w:rsid w:val="00074ED4"/>
    <w:rsid w:val="0007677B"/>
    <w:rsid w:val="000A19D9"/>
    <w:rsid w:val="000D1D40"/>
    <w:rsid w:val="000D25F5"/>
    <w:rsid w:val="000E205B"/>
    <w:rsid w:val="000F0EB0"/>
    <w:rsid w:val="000F30E9"/>
    <w:rsid w:val="00100E18"/>
    <w:rsid w:val="00153C92"/>
    <w:rsid w:val="0015462A"/>
    <w:rsid w:val="00156CA7"/>
    <w:rsid w:val="001629E3"/>
    <w:rsid w:val="00170B57"/>
    <w:rsid w:val="0017114E"/>
    <w:rsid w:val="001718BC"/>
    <w:rsid w:val="00177497"/>
    <w:rsid w:val="001B0BEC"/>
    <w:rsid w:val="001B4992"/>
    <w:rsid w:val="001C37B7"/>
    <w:rsid w:val="001D2FCA"/>
    <w:rsid w:val="001E3327"/>
    <w:rsid w:val="001F72CD"/>
    <w:rsid w:val="00203E47"/>
    <w:rsid w:val="002137C9"/>
    <w:rsid w:val="00217513"/>
    <w:rsid w:val="00220165"/>
    <w:rsid w:val="00235E69"/>
    <w:rsid w:val="002436E2"/>
    <w:rsid w:val="002A0935"/>
    <w:rsid w:val="002F1D30"/>
    <w:rsid w:val="003061DD"/>
    <w:rsid w:val="0032185B"/>
    <w:rsid w:val="00321E82"/>
    <w:rsid w:val="003271A5"/>
    <w:rsid w:val="00336BDE"/>
    <w:rsid w:val="00346F34"/>
    <w:rsid w:val="00382DCE"/>
    <w:rsid w:val="0038391E"/>
    <w:rsid w:val="003A4765"/>
    <w:rsid w:val="003D316C"/>
    <w:rsid w:val="003F258D"/>
    <w:rsid w:val="003F42A6"/>
    <w:rsid w:val="00467465"/>
    <w:rsid w:val="00477D07"/>
    <w:rsid w:val="004A6FD1"/>
    <w:rsid w:val="004B050B"/>
    <w:rsid w:val="004B7D45"/>
    <w:rsid w:val="004D202C"/>
    <w:rsid w:val="005129D0"/>
    <w:rsid w:val="00535912"/>
    <w:rsid w:val="00535FD9"/>
    <w:rsid w:val="00566364"/>
    <w:rsid w:val="00577527"/>
    <w:rsid w:val="00596A56"/>
    <w:rsid w:val="005970FC"/>
    <w:rsid w:val="005A08B7"/>
    <w:rsid w:val="005C64D2"/>
    <w:rsid w:val="005C7FF3"/>
    <w:rsid w:val="005D1F04"/>
    <w:rsid w:val="005E6B99"/>
    <w:rsid w:val="00613E90"/>
    <w:rsid w:val="00621C43"/>
    <w:rsid w:val="00625657"/>
    <w:rsid w:val="00632E58"/>
    <w:rsid w:val="006904C2"/>
    <w:rsid w:val="006A4C6D"/>
    <w:rsid w:val="006A6E5F"/>
    <w:rsid w:val="006A7353"/>
    <w:rsid w:val="006C176F"/>
    <w:rsid w:val="006D6E39"/>
    <w:rsid w:val="006E5DE6"/>
    <w:rsid w:val="00705B85"/>
    <w:rsid w:val="00707A70"/>
    <w:rsid w:val="00721BDA"/>
    <w:rsid w:val="007359E2"/>
    <w:rsid w:val="007466F9"/>
    <w:rsid w:val="00753076"/>
    <w:rsid w:val="007539C0"/>
    <w:rsid w:val="00780A69"/>
    <w:rsid w:val="0079390B"/>
    <w:rsid w:val="007B6228"/>
    <w:rsid w:val="007C3008"/>
    <w:rsid w:val="008263DC"/>
    <w:rsid w:val="00847814"/>
    <w:rsid w:val="00850188"/>
    <w:rsid w:val="0086135E"/>
    <w:rsid w:val="0086438F"/>
    <w:rsid w:val="00866C0D"/>
    <w:rsid w:val="0088392C"/>
    <w:rsid w:val="00883A5A"/>
    <w:rsid w:val="008B5792"/>
    <w:rsid w:val="008C3F97"/>
    <w:rsid w:val="008D46C1"/>
    <w:rsid w:val="008F2E39"/>
    <w:rsid w:val="00907448"/>
    <w:rsid w:val="00910A16"/>
    <w:rsid w:val="00924B0E"/>
    <w:rsid w:val="00925882"/>
    <w:rsid w:val="0092760D"/>
    <w:rsid w:val="0094212F"/>
    <w:rsid w:val="00965C34"/>
    <w:rsid w:val="009C28C9"/>
    <w:rsid w:val="009C6861"/>
    <w:rsid w:val="009C6D42"/>
    <w:rsid w:val="009D41F2"/>
    <w:rsid w:val="009D42D2"/>
    <w:rsid w:val="009D5FAE"/>
    <w:rsid w:val="009E2F1A"/>
    <w:rsid w:val="009E6693"/>
    <w:rsid w:val="00A122DE"/>
    <w:rsid w:val="00A1776E"/>
    <w:rsid w:val="00A251B4"/>
    <w:rsid w:val="00A543F4"/>
    <w:rsid w:val="00A6120E"/>
    <w:rsid w:val="00A74E8F"/>
    <w:rsid w:val="00AC4BB1"/>
    <w:rsid w:val="00AD3CB9"/>
    <w:rsid w:val="00AE4709"/>
    <w:rsid w:val="00B10D6E"/>
    <w:rsid w:val="00B1635C"/>
    <w:rsid w:val="00B61DC5"/>
    <w:rsid w:val="00B7054A"/>
    <w:rsid w:val="00B7403C"/>
    <w:rsid w:val="00BA02F1"/>
    <w:rsid w:val="00BA661A"/>
    <w:rsid w:val="00BB61F5"/>
    <w:rsid w:val="00BC6733"/>
    <w:rsid w:val="00BC73BF"/>
    <w:rsid w:val="00BD2345"/>
    <w:rsid w:val="00BE7E8E"/>
    <w:rsid w:val="00BF241B"/>
    <w:rsid w:val="00C216B1"/>
    <w:rsid w:val="00C35867"/>
    <w:rsid w:val="00C425B5"/>
    <w:rsid w:val="00C4616B"/>
    <w:rsid w:val="00C66558"/>
    <w:rsid w:val="00C67F84"/>
    <w:rsid w:val="00C71D73"/>
    <w:rsid w:val="00CB6802"/>
    <w:rsid w:val="00D05310"/>
    <w:rsid w:val="00D055FA"/>
    <w:rsid w:val="00D23A80"/>
    <w:rsid w:val="00D25EBE"/>
    <w:rsid w:val="00D47860"/>
    <w:rsid w:val="00D54674"/>
    <w:rsid w:val="00D67AFF"/>
    <w:rsid w:val="00D86FC4"/>
    <w:rsid w:val="00DB1E37"/>
    <w:rsid w:val="00DC0B5A"/>
    <w:rsid w:val="00DC4460"/>
    <w:rsid w:val="00DC54F3"/>
    <w:rsid w:val="00DD22E8"/>
    <w:rsid w:val="00DD3869"/>
    <w:rsid w:val="00DE098A"/>
    <w:rsid w:val="00E039EF"/>
    <w:rsid w:val="00E26497"/>
    <w:rsid w:val="00E34012"/>
    <w:rsid w:val="00E36096"/>
    <w:rsid w:val="00E37065"/>
    <w:rsid w:val="00E53695"/>
    <w:rsid w:val="00E56666"/>
    <w:rsid w:val="00E56882"/>
    <w:rsid w:val="00E67E59"/>
    <w:rsid w:val="00E910A3"/>
    <w:rsid w:val="00E95C0D"/>
    <w:rsid w:val="00EB0DA2"/>
    <w:rsid w:val="00EB4C92"/>
    <w:rsid w:val="00ED6E86"/>
    <w:rsid w:val="00EF16DE"/>
    <w:rsid w:val="00EF1F41"/>
    <w:rsid w:val="00F03D10"/>
    <w:rsid w:val="00F16AA5"/>
    <w:rsid w:val="00F3608A"/>
    <w:rsid w:val="00F40776"/>
    <w:rsid w:val="00F638E9"/>
    <w:rsid w:val="00F85897"/>
    <w:rsid w:val="00FA5406"/>
    <w:rsid w:val="00FC5E78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A9A2D-B6F7-4402-9A56-A6D2F801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709"/>
        <w:tab w:val="left" w:pos="851"/>
        <w:tab w:val="left" w:pos="993"/>
      </w:tabs>
      <w:jc w:val="left"/>
      <w:outlineLvl w:val="3"/>
    </w:pPr>
    <w:rPr>
      <w:rFonts w:ascii="Arial Narrow" w:hAnsi="Arial Narrow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jc w:val="left"/>
      <w:outlineLvl w:val="4"/>
    </w:pPr>
    <w:rPr>
      <w:rFonts w:ascii="Arial Narrow" w:hAnsi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damensagemantes">
    <w:name w:val="Cabeç. da mensagem antes"/>
    <w:basedOn w:val="Cabealhodamensagem"/>
    <w:next w:val="Cabealhodamensagem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/>
      <w:caps/>
      <w:sz w:val="18"/>
    </w:rPr>
  </w:style>
  <w:style w:type="paragraph" w:styleId="Recuodecorpodetexto">
    <w:name w:val="Body Text Indent"/>
    <w:basedOn w:val="Normal"/>
    <w:pPr>
      <w:spacing w:line="360" w:lineRule="auto"/>
      <w:ind w:firstLine="709"/>
    </w:pPr>
    <w:rPr>
      <w:rFonts w:ascii="Arial Narrow" w:hAnsi="Arial Narrow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">
    <w:name w:val="Body Text"/>
    <w:basedOn w:val="Normal"/>
    <w:pPr>
      <w:spacing w:before="120"/>
    </w:pPr>
    <w:rPr>
      <w:rFonts w:ascii="Arial Narrow" w:hAnsi="Arial Narrow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1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</dc:creator>
  <cp:lastModifiedBy>PRO REITORIA DE PLANEJAMENTO</cp:lastModifiedBy>
  <cp:revision>2</cp:revision>
  <cp:lastPrinted>2015-07-30T16:37:00Z</cp:lastPrinted>
  <dcterms:created xsi:type="dcterms:W3CDTF">2015-07-30T16:52:00Z</dcterms:created>
  <dcterms:modified xsi:type="dcterms:W3CDTF">2015-07-30T16:52:00Z</dcterms:modified>
</cp:coreProperties>
</file>